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BF" w:rsidRPr="00AB414E" w:rsidRDefault="005841BF" w:rsidP="005841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AB41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0F0F">
        <w:rPr>
          <w:rFonts w:ascii="Times New Roman" w:hAnsi="Times New Roman" w:cs="Times New Roman"/>
          <w:b/>
          <w:sz w:val="32"/>
          <w:szCs w:val="32"/>
        </w:rPr>
        <w:t xml:space="preserve">класс </w:t>
      </w:r>
      <w:r>
        <w:rPr>
          <w:rFonts w:ascii="Times New Roman" w:hAnsi="Times New Roman" w:cs="Times New Roman"/>
          <w:b/>
          <w:sz w:val="32"/>
          <w:szCs w:val="32"/>
        </w:rPr>
        <w:t xml:space="preserve"> 6.04-10</w:t>
      </w:r>
      <w:r w:rsidRPr="00AB414E">
        <w:rPr>
          <w:rFonts w:ascii="Times New Roman" w:hAnsi="Times New Roman" w:cs="Times New Roman"/>
          <w:b/>
          <w:sz w:val="32"/>
          <w:szCs w:val="32"/>
        </w:rPr>
        <w:t>.04</w:t>
      </w:r>
      <w:r>
        <w:rPr>
          <w:rFonts w:ascii="Times New Roman" w:hAnsi="Times New Roman" w:cs="Times New Roman"/>
          <w:b/>
          <w:sz w:val="32"/>
          <w:szCs w:val="32"/>
        </w:rPr>
        <w:t>.2020 г.</w:t>
      </w:r>
    </w:p>
    <w:p w:rsidR="00684FA4" w:rsidRPr="00DA0B84" w:rsidRDefault="00684FA4" w:rsidP="00DA0B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0B84">
        <w:rPr>
          <w:rFonts w:ascii="Times New Roman" w:hAnsi="Times New Roman" w:cs="Times New Roman"/>
          <w:b/>
          <w:sz w:val="28"/>
          <w:szCs w:val="28"/>
          <w:u w:val="single"/>
        </w:rPr>
        <w:t>Задание по развитию речи</w:t>
      </w:r>
      <w:r w:rsidR="00DA0B84" w:rsidRPr="00DA0B8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281"/>
        <w:gridCol w:w="9139"/>
      </w:tblGrid>
      <w:tr w:rsidR="00684FA4" w:rsidRPr="00DA0B84" w:rsidTr="004068EA">
        <w:tc>
          <w:tcPr>
            <w:tcW w:w="1526" w:type="dxa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7.04</w:t>
            </w:r>
          </w:p>
        </w:tc>
        <w:tc>
          <w:tcPr>
            <w:tcW w:w="13260" w:type="dxa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Написать сочинение «Как я прове</w:t>
            </w:r>
            <w:proofErr w:type="gramStart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а) каникулы»</w:t>
            </w:r>
          </w:p>
        </w:tc>
      </w:tr>
      <w:tr w:rsidR="00684FA4" w:rsidRPr="00DA0B84" w:rsidTr="004068EA">
        <w:tc>
          <w:tcPr>
            <w:tcW w:w="1526" w:type="dxa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13260" w:type="dxa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Составить и написать 10 предложений по теме «Весна пришла»</w:t>
            </w:r>
          </w:p>
        </w:tc>
      </w:tr>
      <w:tr w:rsidR="00684FA4" w:rsidRPr="00DA0B84" w:rsidTr="004068EA">
        <w:tc>
          <w:tcPr>
            <w:tcW w:w="1526" w:type="dxa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3260" w:type="dxa"/>
            <w:vMerge w:val="restart"/>
          </w:tcPr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картины А. </w:t>
            </w:r>
            <w:proofErr w:type="spellStart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Саврасова</w:t>
            </w:r>
            <w:proofErr w:type="spellEnd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«Грачи прилетели»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1. Какую картину вы видите перед собой?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2 . Какое настроение вызывает у вас эта картина? (грустное, печальное, радостное)?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3.Какое время года изображено на картине?</w:t>
            </w:r>
          </w:p>
          <w:p w:rsidR="00684FA4" w:rsidRPr="00DA0B84" w:rsidRDefault="00D65DA5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4.Опишите природу</w:t>
            </w:r>
            <w:r w:rsidR="00684FA4"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(небо, снег, деревья, воздух)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5. Что изобразил художник на картине?  (Скромную русскую природу)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6.Что изображено на переднем плане картины?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7.Что изображено на заднем плане картины?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8. Какой главный образ на картине? (Грачи)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9. Какие грачи? Как ведут себя грачи?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10. Можно ли этот пейзаж назвать красивым?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11.Что вы ощущаете, глядя на картину? (Легкий ветерок, запах талой земли, ласковое весеннее солнышко, свежесть весеннего воздуха)</w:t>
            </w:r>
          </w:p>
          <w:p w:rsidR="00684FA4" w:rsidRPr="00DA0B84" w:rsidRDefault="00684FA4" w:rsidP="001F0F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841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Каки</w:t>
            </w:r>
            <w:r w:rsidR="005841BF">
              <w:rPr>
                <w:rFonts w:ascii="Times New Roman" w:hAnsi="Times New Roman" w:cs="Times New Roman"/>
                <w:sz w:val="28"/>
                <w:szCs w:val="28"/>
              </w:rPr>
              <w:t>е краски преобладают в картине?</w:t>
            </w:r>
            <w:r w:rsidR="001F0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(Желто-голубые, серовато-коричневые, </w:t>
            </w:r>
            <w:proofErr w:type="spellStart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голубые</w:t>
            </w:r>
            <w:proofErr w:type="spellEnd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F0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голубовато-серые) </w:t>
            </w:r>
          </w:p>
        </w:tc>
      </w:tr>
      <w:tr w:rsidR="00684FA4" w:rsidRPr="00DA0B84" w:rsidTr="004068EA">
        <w:tc>
          <w:tcPr>
            <w:tcW w:w="1526" w:type="dxa"/>
          </w:tcPr>
          <w:p w:rsidR="00684FA4" w:rsidRPr="00DA0B84" w:rsidRDefault="00684FA4" w:rsidP="004068E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13260" w:type="dxa"/>
            <w:vMerge/>
          </w:tcPr>
          <w:p w:rsidR="00684FA4" w:rsidRPr="00DA0B84" w:rsidRDefault="00684FA4" w:rsidP="004068E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0F0F" w:rsidRDefault="001F0F0F" w:rsidP="005841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349F" w:rsidRPr="001F0F0F" w:rsidRDefault="00D8349F" w:rsidP="005841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F0F">
        <w:rPr>
          <w:rFonts w:ascii="Times New Roman" w:hAnsi="Times New Roman" w:cs="Times New Roman"/>
          <w:b/>
          <w:sz w:val="28"/>
          <w:szCs w:val="28"/>
          <w:u w:val="single"/>
        </w:rPr>
        <w:t>Задание по чтению</w:t>
      </w:r>
    </w:p>
    <w:tbl>
      <w:tblPr>
        <w:tblStyle w:val="a3"/>
        <w:tblW w:w="0" w:type="auto"/>
        <w:tblLook w:val="04A0"/>
      </w:tblPr>
      <w:tblGrid>
        <w:gridCol w:w="1242"/>
        <w:gridCol w:w="9178"/>
      </w:tblGrid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13260" w:type="dxa"/>
          </w:tcPr>
          <w:p w:rsidR="00D8349F" w:rsidRPr="00DA0B84" w:rsidRDefault="00D8349F" w:rsidP="00D83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Прочитать рассказ «Зимний дуб»  стр.6-14</w:t>
            </w:r>
          </w:p>
        </w:tc>
      </w:tr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8.04</w:t>
            </w:r>
          </w:p>
        </w:tc>
        <w:tc>
          <w:tcPr>
            <w:tcW w:w="13260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Прочитать рассказ «Зимний дуб»  зад 3,4</w:t>
            </w:r>
          </w:p>
        </w:tc>
      </w:tr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13260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Прочитать рассказ «Зимний дуб», зад 5-6</w:t>
            </w:r>
          </w:p>
        </w:tc>
      </w:tr>
    </w:tbl>
    <w:p w:rsidR="001F0F0F" w:rsidRPr="00DA0B84" w:rsidRDefault="001F0F0F" w:rsidP="00D8349F">
      <w:pPr>
        <w:rPr>
          <w:rFonts w:ascii="Times New Roman" w:hAnsi="Times New Roman" w:cs="Times New Roman"/>
          <w:sz w:val="28"/>
          <w:szCs w:val="28"/>
        </w:rPr>
      </w:pPr>
    </w:p>
    <w:p w:rsidR="00D8349F" w:rsidRPr="001F0F0F" w:rsidRDefault="001F0F0F" w:rsidP="00DA0B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D8349F" w:rsidRPr="001F0F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грамматике</w:t>
      </w:r>
    </w:p>
    <w:tbl>
      <w:tblPr>
        <w:tblStyle w:val="a3"/>
        <w:tblW w:w="0" w:type="auto"/>
        <w:tblLook w:val="04A0"/>
      </w:tblPr>
      <w:tblGrid>
        <w:gridCol w:w="1231"/>
        <w:gridCol w:w="9189"/>
      </w:tblGrid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6.04 вт.</w:t>
            </w:r>
          </w:p>
        </w:tc>
        <w:tc>
          <w:tcPr>
            <w:tcW w:w="13260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Темная туча появилась над лесом. Разобрать по членам предложение. Выписать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и разобрать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словосочетания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>Определить время глаголов: встречал, придержит, обидит, закопал, падают, пачкаю, заплачет,  выучил\, пишет</w:t>
            </w:r>
            <w:proofErr w:type="gramEnd"/>
          </w:p>
        </w:tc>
      </w:tr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7.04 ср</w:t>
            </w:r>
          </w:p>
        </w:tc>
        <w:tc>
          <w:tcPr>
            <w:tcW w:w="13260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Сильный ветер закачал вершины деревьев. Разобрать по членам предложение. Выписать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и разобрать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словосочетания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>. Замените глаголы настоящего времени глаголами прошедшего времени. Выделите окончания и укажите род.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Лодка плывет--------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Озеро замерзает------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Снег накрывает------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49F" w:rsidRPr="00DA0B84" w:rsidTr="004068EA">
        <w:tc>
          <w:tcPr>
            <w:tcW w:w="1526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8.04 </w:t>
            </w:r>
            <w:proofErr w:type="spellStart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260" w:type="dxa"/>
          </w:tcPr>
          <w:p w:rsidR="00D8349F" w:rsidRPr="00DA0B84" w:rsidRDefault="00D8349F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Брызнул крупный редкий дождь. Разобрать по членам предложение. Выписать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и разобрать</w:t>
            </w: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словосочетания</w:t>
            </w:r>
            <w:r w:rsidR="00834514" w:rsidRPr="00DA0B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Напишите глаголы в прошедшем времени в женском роде. Выделите окончания.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Слышать-----</w:t>
            </w:r>
          </w:p>
          <w:p w:rsidR="00834514" w:rsidRPr="00DA0B84" w:rsidRDefault="00834514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Смотреть----</w:t>
            </w:r>
          </w:p>
          <w:p w:rsidR="00834514" w:rsidRPr="00DA0B84" w:rsidRDefault="00C76322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Тянуть------</w:t>
            </w:r>
          </w:p>
          <w:p w:rsidR="00C76322" w:rsidRPr="00DA0B84" w:rsidRDefault="00C76322" w:rsidP="00406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B84">
              <w:rPr>
                <w:rFonts w:ascii="Times New Roman" w:hAnsi="Times New Roman" w:cs="Times New Roman"/>
                <w:sz w:val="28"/>
                <w:szCs w:val="28"/>
              </w:rPr>
              <w:t>Держать-----</w:t>
            </w:r>
          </w:p>
        </w:tc>
      </w:tr>
    </w:tbl>
    <w:p w:rsidR="004B2EAE" w:rsidRDefault="004B2EAE">
      <w:pPr>
        <w:rPr>
          <w:rFonts w:ascii="Times New Roman" w:hAnsi="Times New Roman" w:cs="Times New Roman"/>
          <w:sz w:val="28"/>
          <w:szCs w:val="28"/>
        </w:rPr>
      </w:pPr>
    </w:p>
    <w:p w:rsidR="00DA0B84" w:rsidRDefault="005841BF" w:rsidP="00DA0B8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Задание по математике</w:t>
      </w:r>
    </w:p>
    <w:tbl>
      <w:tblPr>
        <w:tblStyle w:val="a3"/>
        <w:tblW w:w="0" w:type="auto"/>
        <w:tblLook w:val="04A0"/>
      </w:tblPr>
      <w:tblGrid>
        <w:gridCol w:w="2086"/>
        <w:gridCol w:w="8334"/>
      </w:tblGrid>
      <w:tr w:rsidR="00215899" w:rsidTr="00215899">
        <w:tc>
          <w:tcPr>
            <w:tcW w:w="2802" w:type="dxa"/>
          </w:tcPr>
          <w:p w:rsidR="00215899" w:rsidRPr="00215899" w:rsidRDefault="00215899" w:rsidP="00DA0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 апреля</w:t>
            </w:r>
          </w:p>
        </w:tc>
        <w:tc>
          <w:tcPr>
            <w:tcW w:w="12550" w:type="dxa"/>
          </w:tcPr>
          <w:p w:rsidR="00215899" w:rsidRPr="00215899" w:rsidRDefault="00215899" w:rsidP="0021589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Решение задач (подробный разбор)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№301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Внимательно прочитать задачу, ответить письменно на вопросы: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Что такое байдарки?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Что первое известно в задаче? Изобразить это на чертеже.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Что сказано про оставшийся путь? Изобразить это на чертеже (продолжение на том же рисунке)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Что надо узнать в задаче? Закончить чертеж</w:t>
            </w:r>
            <w:proofErr w:type="gramStart"/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ешить задачу по действиям.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Задача №302 (кратко условие, решить)</w:t>
            </w: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15899" w:rsidTr="00215899">
        <w:tc>
          <w:tcPr>
            <w:tcW w:w="2802" w:type="dxa"/>
          </w:tcPr>
          <w:p w:rsidR="00215899" w:rsidRPr="00215899" w:rsidRDefault="00215899" w:rsidP="00DA0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7 апреля </w:t>
            </w:r>
          </w:p>
        </w:tc>
        <w:tc>
          <w:tcPr>
            <w:tcW w:w="12550" w:type="dxa"/>
          </w:tcPr>
          <w:p w:rsidR="00215899" w:rsidRPr="004B2EAE" w:rsidRDefault="004B2EAE" w:rsidP="004B2E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Деление на трехзначное число с остатком, решение задач</w:t>
            </w:r>
            <w:proofErr w:type="gramStart"/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ассмотреть примеры, выполнить задания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№323, 324, 325, 311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15899" w:rsidTr="00215899">
        <w:tc>
          <w:tcPr>
            <w:tcW w:w="2802" w:type="dxa"/>
          </w:tcPr>
          <w:p w:rsidR="00215899" w:rsidRPr="00215899" w:rsidRDefault="00215899" w:rsidP="00DA0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 апреля</w:t>
            </w:r>
          </w:p>
        </w:tc>
        <w:tc>
          <w:tcPr>
            <w:tcW w:w="12550" w:type="dxa"/>
          </w:tcPr>
          <w:p w:rsidR="00215899" w:rsidRPr="004B2EAE" w:rsidRDefault="004B2EAE" w:rsidP="004B2E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Деление на трехзначное число с остатком (продолжение), решение уравнений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№328, 332, 333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15899" w:rsidTr="00215899">
        <w:tc>
          <w:tcPr>
            <w:tcW w:w="2802" w:type="dxa"/>
          </w:tcPr>
          <w:p w:rsidR="00215899" w:rsidRPr="00215899" w:rsidRDefault="00215899" w:rsidP="00DA0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 апреля</w:t>
            </w:r>
          </w:p>
        </w:tc>
        <w:tc>
          <w:tcPr>
            <w:tcW w:w="12550" w:type="dxa"/>
          </w:tcPr>
          <w:p w:rsidR="00215899" w:rsidRPr="004B2EAE" w:rsidRDefault="004B2EAE" w:rsidP="004B2E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Повторение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№334, 335, 336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15899" w:rsidTr="00215899">
        <w:tc>
          <w:tcPr>
            <w:tcW w:w="2802" w:type="dxa"/>
          </w:tcPr>
          <w:p w:rsidR="00215899" w:rsidRPr="00215899" w:rsidRDefault="00215899" w:rsidP="00DA0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58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апреля</w:t>
            </w:r>
          </w:p>
        </w:tc>
        <w:tc>
          <w:tcPr>
            <w:tcW w:w="12550" w:type="dxa"/>
          </w:tcPr>
          <w:p w:rsidR="004B2EAE" w:rsidRPr="004B2EAE" w:rsidRDefault="004B2EAE" w:rsidP="004B2E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работа с величинами</w:t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2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№340, 342, 343</w:t>
            </w:r>
          </w:p>
          <w:p w:rsidR="00215899" w:rsidRPr="004B2EAE" w:rsidRDefault="00215899" w:rsidP="004B2E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86885" w:rsidRPr="00886885" w:rsidRDefault="00886885" w:rsidP="008868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5C32" w:rsidRPr="00635C32" w:rsidRDefault="00635C32" w:rsidP="00635C3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35C32">
        <w:rPr>
          <w:rFonts w:ascii="Times New Roman" w:hAnsi="Times New Roman" w:cs="Times New Roman"/>
          <w:b/>
          <w:sz w:val="28"/>
          <w:u w:val="single"/>
        </w:rPr>
        <w:t>Задание по истории</w:t>
      </w:r>
    </w:p>
    <w:p w:rsidR="00635C32" w:rsidRPr="00635C32" w:rsidRDefault="00635C32" w:rsidP="00635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08.04. </w:t>
      </w:r>
      <w:r w:rsidRPr="00635C32">
        <w:rPr>
          <w:rFonts w:ascii="Times New Roman" w:hAnsi="Times New Roman" w:cs="Times New Roman"/>
          <w:sz w:val="28"/>
          <w:szCs w:val="28"/>
        </w:rPr>
        <w:t>Тема «Священная война»                                                                                                                                                                       Задание №1. Прочитайте текст и ответьте на</w:t>
      </w:r>
      <w:r>
        <w:rPr>
          <w:rFonts w:ascii="Times New Roman" w:hAnsi="Times New Roman" w:cs="Times New Roman"/>
          <w:sz w:val="28"/>
          <w:szCs w:val="28"/>
        </w:rPr>
        <w:t xml:space="preserve"> вопросы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Почему Германию в годы войны называли фашистской?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Когда фашисты напали на Советский Союз?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Что такое фашистская свастика?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lastRenderedPageBreak/>
        <w:t>Как называлась война Советского Союза против фашистской Германии?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Как вы думаете, почему она так называлась?</w:t>
      </w:r>
    </w:p>
    <w:p w:rsidR="00635C32" w:rsidRP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Сколько дней она продолжалась?</w:t>
      </w:r>
    </w:p>
    <w:p w:rsidR="00635C32" w:rsidRDefault="00635C32" w:rsidP="00635C3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Какой день мы празднуем, как день Победы?</w:t>
      </w:r>
    </w:p>
    <w:p w:rsidR="00635C32" w:rsidRPr="00635C32" w:rsidRDefault="00635C32" w:rsidP="00635C3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C32" w:rsidRDefault="00635C32" w:rsidP="00635C32">
      <w:pPr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 xml:space="preserve">Задание №2. </w:t>
      </w:r>
    </w:p>
    <w:p w:rsidR="00635C32" w:rsidRPr="00635C32" w:rsidRDefault="00635C32" w:rsidP="00635C32">
      <w:pPr>
        <w:rPr>
          <w:rFonts w:ascii="Times New Roman" w:hAnsi="Times New Roman" w:cs="Times New Roman"/>
          <w:sz w:val="28"/>
          <w:szCs w:val="28"/>
        </w:rPr>
      </w:pPr>
      <w:r w:rsidRPr="00635C32">
        <w:rPr>
          <w:rFonts w:ascii="Times New Roman" w:hAnsi="Times New Roman" w:cs="Times New Roman"/>
          <w:sz w:val="28"/>
          <w:szCs w:val="28"/>
        </w:rPr>
        <w:t>Как ты понимаешь надписи на плакатах?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C32">
        <w:rPr>
          <w:rFonts w:ascii="Times New Roman" w:hAnsi="Times New Roman" w:cs="Times New Roman"/>
          <w:sz w:val="28"/>
          <w:szCs w:val="28"/>
        </w:rPr>
        <w:t xml:space="preserve"> К чему они призывают и о чем просят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35C32" w:rsidRDefault="00635C32" w:rsidP="00635C3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22742" cy="43937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46" cy="440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F0F" w:rsidRDefault="00635C32" w:rsidP="00635C3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266" cy="3006671"/>
            <wp:effectExtent l="19050" t="0" r="0" b="0"/>
            <wp:docPr id="4" name="Рисунок 4" descr="IMG-aafcaf37baf77553836dcbdfe36dfaa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aafcaf37baf77553836dcbdfe36dfaaf-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14" cy="300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32" w:rsidRPr="00886885" w:rsidRDefault="00635C32" w:rsidP="00635C3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868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Задание по природоведению</w:t>
      </w:r>
    </w:p>
    <w:p w:rsidR="00635C32" w:rsidRPr="00886885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6885">
        <w:rPr>
          <w:rFonts w:ascii="Times New Roman" w:hAnsi="Times New Roman" w:cs="Times New Roman"/>
          <w:b/>
          <w:sz w:val="28"/>
          <w:szCs w:val="28"/>
        </w:rPr>
        <w:t>07.04. Тема урока: Воздух</w:t>
      </w:r>
      <w:r w:rsidRPr="0088688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35C32" w:rsidRPr="00886885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6885">
        <w:rPr>
          <w:rFonts w:ascii="Times New Roman" w:hAnsi="Times New Roman" w:cs="Times New Roman"/>
          <w:sz w:val="28"/>
          <w:szCs w:val="28"/>
        </w:rPr>
        <w:t>Прочитать учебник С.194-196, ответить на вопросы 1,4,6 письменно.</w:t>
      </w:r>
    </w:p>
    <w:p w:rsidR="00635C32" w:rsidRPr="00886885" w:rsidRDefault="00635C32" w:rsidP="00635C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6885">
        <w:rPr>
          <w:rFonts w:ascii="Times New Roman" w:hAnsi="Times New Roman" w:cs="Times New Roman"/>
          <w:sz w:val="28"/>
          <w:szCs w:val="28"/>
        </w:rPr>
        <w:t xml:space="preserve">Посмотреть видео  </w:t>
      </w:r>
    </w:p>
    <w:p w:rsidR="00635C32" w:rsidRPr="00886885" w:rsidRDefault="00731FCA" w:rsidP="00635C32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635C32" w:rsidRPr="00886885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https://www.youtube.com/watch?time_continue=353&amp;v=c1vSRn1R72E&amp;feature=emb_logo</w:t>
        </w:r>
      </w:hyperlink>
    </w:p>
    <w:p w:rsidR="00635C32" w:rsidRPr="00886885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6885">
        <w:rPr>
          <w:rFonts w:ascii="Times New Roman" w:hAnsi="Times New Roman" w:cs="Times New Roman"/>
          <w:sz w:val="28"/>
          <w:szCs w:val="28"/>
        </w:rPr>
        <w:t xml:space="preserve">Если нет учебника, прочитать здесь Тема: Воздух </w:t>
      </w:r>
    </w:p>
    <w:p w:rsidR="00635C32" w:rsidRPr="00886885" w:rsidRDefault="00731FCA" w:rsidP="00635C3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35C32" w:rsidRPr="00886885">
          <w:rPr>
            <w:rStyle w:val="a4"/>
            <w:rFonts w:ascii="Times New Roman" w:hAnsi="Times New Roman" w:cs="Times New Roman"/>
            <w:sz w:val="28"/>
            <w:szCs w:val="28"/>
          </w:rPr>
          <w:t>https://newgdz.com/fullpage/?5k0REv3kUvLap8/48/okruzhayushchij-mir/okruzhayushchij-mir-3-klass/10888-chitat-okryjaushii-mir-3-klass-pleshakov-onlain</w:t>
        </w:r>
      </w:hyperlink>
    </w:p>
    <w:p w:rsidR="00635C32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6885">
        <w:rPr>
          <w:rFonts w:ascii="Times New Roman" w:hAnsi="Times New Roman" w:cs="Times New Roman"/>
          <w:sz w:val="28"/>
          <w:szCs w:val="28"/>
        </w:rPr>
        <w:t>вопросы «Проверь себя» на странице 50 №1,2,5.</w:t>
      </w:r>
    </w:p>
    <w:p w:rsidR="00635C32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C32" w:rsidRPr="00635C32" w:rsidRDefault="00635C32" w:rsidP="00635C32">
      <w:pPr>
        <w:pStyle w:val="a7"/>
        <w:jc w:val="center"/>
        <w:rPr>
          <w:b/>
          <w:color w:val="000000"/>
          <w:sz w:val="28"/>
          <w:szCs w:val="28"/>
          <w:u w:val="single"/>
        </w:rPr>
      </w:pPr>
      <w:r w:rsidRPr="00635C32">
        <w:rPr>
          <w:b/>
          <w:color w:val="000000"/>
          <w:sz w:val="28"/>
          <w:szCs w:val="28"/>
          <w:u w:val="single"/>
        </w:rPr>
        <w:t>Задание по ОРКСЭ</w:t>
      </w:r>
    </w:p>
    <w:p w:rsidR="00635C32" w:rsidRDefault="00635C32" w:rsidP="00635C3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D65DA5">
        <w:rPr>
          <w:b/>
          <w:color w:val="000000"/>
          <w:sz w:val="28"/>
          <w:szCs w:val="28"/>
        </w:rPr>
        <w:t>10.04.</w:t>
      </w:r>
      <w:r w:rsidRPr="00635C32">
        <w:rPr>
          <w:color w:val="000000"/>
          <w:sz w:val="28"/>
          <w:szCs w:val="28"/>
        </w:rPr>
        <w:t xml:space="preserve"> Тема «Ростки нравственного опыта поведения».</w:t>
      </w:r>
    </w:p>
    <w:p w:rsidR="00635C32" w:rsidRPr="00635C32" w:rsidRDefault="00635C32" w:rsidP="00635C3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635C32" w:rsidRPr="00635C32" w:rsidRDefault="00635C32" w:rsidP="00635C3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635C32">
        <w:rPr>
          <w:color w:val="000000"/>
          <w:sz w:val="28"/>
          <w:szCs w:val="28"/>
        </w:rPr>
        <w:t>Задание. Составь характеристику наиболее уважаемого тобой одноклассника.</w:t>
      </w:r>
    </w:p>
    <w:p w:rsidR="00635C32" w:rsidRPr="00635C32" w:rsidRDefault="00635C32" w:rsidP="00635C3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635C32">
        <w:rPr>
          <w:color w:val="000000"/>
          <w:sz w:val="28"/>
          <w:szCs w:val="28"/>
        </w:rPr>
        <w:t xml:space="preserve">1. </w:t>
      </w:r>
      <w:proofErr w:type="gramStart"/>
      <w:r w:rsidRPr="00635C32">
        <w:rPr>
          <w:color w:val="000000"/>
          <w:sz w:val="28"/>
          <w:szCs w:val="28"/>
        </w:rPr>
        <w:t>Какое из его моральных (нравственных) качеств тебе больше всего нравится?</w:t>
      </w:r>
      <w:proofErr w:type="gramEnd"/>
    </w:p>
    <w:p w:rsidR="00635C32" w:rsidRPr="00635C32" w:rsidRDefault="00635C32" w:rsidP="00635C3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635C32">
        <w:rPr>
          <w:color w:val="000000"/>
          <w:sz w:val="28"/>
          <w:szCs w:val="28"/>
        </w:rPr>
        <w:t>2.В чем ты хотел бы быть на него похожим?</w:t>
      </w:r>
    </w:p>
    <w:p w:rsidR="00635C32" w:rsidRDefault="00635C32" w:rsidP="00635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5C32" w:rsidRPr="005841BF" w:rsidRDefault="00635C32" w:rsidP="00635C3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841B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по физической культуре </w:t>
      </w:r>
    </w:p>
    <w:p w:rsidR="00635C32" w:rsidRDefault="00635C32" w:rsidP="00635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C32" w:rsidRPr="00635C32" w:rsidRDefault="00635C32" w:rsidP="00635C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5C32">
        <w:rPr>
          <w:rFonts w:ascii="Times New Roman" w:hAnsi="Times New Roman" w:cs="Times New Roman"/>
          <w:b/>
          <w:sz w:val="28"/>
          <w:szCs w:val="28"/>
        </w:rPr>
        <w:t xml:space="preserve">06.04.2020 г. </w:t>
      </w:r>
    </w:p>
    <w:p w:rsidR="00635C32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F9A">
        <w:rPr>
          <w:rFonts w:ascii="Times New Roman" w:hAnsi="Times New Roman" w:cs="Times New Roman"/>
          <w:sz w:val="28"/>
          <w:szCs w:val="28"/>
        </w:rPr>
        <w:t>1. Прочитать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записать в тетрадь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Правила поведения во время игры, </w:t>
      </w:r>
      <w:r w:rsidRPr="00856F9A">
        <w:rPr>
          <w:rFonts w:ascii="Times New Roman" w:hAnsi="Times New Roman" w:cs="Times New Roman"/>
          <w:sz w:val="28"/>
          <w:szCs w:val="28"/>
        </w:rPr>
        <w:t>стр. 136</w:t>
      </w:r>
      <w:r>
        <w:rPr>
          <w:rFonts w:ascii="Times New Roman" w:hAnsi="Times New Roman" w:cs="Times New Roman"/>
          <w:sz w:val="28"/>
          <w:szCs w:val="28"/>
        </w:rPr>
        <w:t xml:space="preserve"> (ссылка на учебник (</w:t>
      </w:r>
      <w:hyperlink r:id="rId9" w:history="1">
        <w:r>
          <w:rPr>
            <w:rStyle w:val="a4"/>
          </w:rPr>
          <w:t>https://znayka.pw/uchebniki/4-klass/fizicheskaya-kultura-1-4-klassy-lyah-v-i/</w:t>
        </w:r>
      </w:hyperlink>
      <w:r w:rsidRPr="00856F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5C32" w:rsidRPr="001F0F0F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Выполнить отжимания от пола 3 серии по 10 раз. </w:t>
      </w:r>
    </w:p>
    <w:p w:rsidR="00635C32" w:rsidRDefault="00635C32" w:rsidP="00635C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5C32" w:rsidRPr="00635C32" w:rsidRDefault="00635C32" w:rsidP="00635C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5C32">
        <w:rPr>
          <w:rFonts w:ascii="Times New Roman" w:hAnsi="Times New Roman" w:cs="Times New Roman"/>
          <w:b/>
          <w:sz w:val="28"/>
          <w:szCs w:val="28"/>
        </w:rPr>
        <w:t xml:space="preserve">08.04.2020 г. </w:t>
      </w:r>
    </w:p>
    <w:p w:rsidR="00635C32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0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 тетради нарисовать баскетбольный мяч, баскетбольную корзину и щит, баскетбольную площадку с размерами. Все элементы подписать.</w:t>
      </w:r>
    </w:p>
    <w:p w:rsidR="00635C32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Выполнить приседания 2 серии по 15 раз.</w:t>
      </w:r>
    </w:p>
    <w:p w:rsidR="00635C32" w:rsidRDefault="00635C32" w:rsidP="00635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C32" w:rsidRPr="00635C32" w:rsidRDefault="00635C32" w:rsidP="00635C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5C32">
        <w:rPr>
          <w:rFonts w:ascii="Times New Roman" w:hAnsi="Times New Roman" w:cs="Times New Roman"/>
          <w:b/>
          <w:sz w:val="28"/>
          <w:szCs w:val="28"/>
        </w:rPr>
        <w:t xml:space="preserve">09.04.2020 г. </w:t>
      </w:r>
    </w:p>
    <w:p w:rsidR="00635C32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6F3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Составить и записать в тетрадь 5-7 упражнений с баскетбольными мячами.</w:t>
      </w:r>
    </w:p>
    <w:p w:rsidR="00635C32" w:rsidRDefault="00635C32" w:rsidP="00635C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Выполнить упражнения на осанку, стр. 29 (ссылка на учебник </w:t>
      </w:r>
      <w:hyperlink r:id="rId10" w:history="1">
        <w:r>
          <w:rPr>
            <w:rStyle w:val="a4"/>
          </w:rPr>
          <w:t>https://znayka.pw/uchebniki/4-klass/fizicheskaya-kultura-1-4-klassy-lyah-v-i/</w:t>
        </w:r>
      </w:hyperlink>
      <w:r w:rsidRPr="00856F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 можно выполнять свои упражнения.</w:t>
      </w:r>
    </w:p>
    <w:p w:rsidR="00635C32" w:rsidRDefault="00635C32" w:rsidP="00635C32">
      <w:pPr>
        <w:rPr>
          <w:rFonts w:ascii="Times New Roman" w:hAnsi="Times New Roman" w:cs="Times New Roman"/>
          <w:b/>
          <w:sz w:val="28"/>
        </w:rPr>
      </w:pPr>
    </w:p>
    <w:p w:rsidR="00635C32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C32" w:rsidRDefault="00635C32" w:rsidP="00635C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C32" w:rsidRDefault="00635C32" w:rsidP="00D65DA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15899" w:rsidRPr="00635C32" w:rsidRDefault="00215899" w:rsidP="002158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35C32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Задание по изобразительному искусству </w:t>
      </w:r>
    </w:p>
    <w:p w:rsidR="00215899" w:rsidRPr="00635C32" w:rsidRDefault="00215899" w:rsidP="002158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215899" w:rsidRDefault="00215899" w:rsidP="002158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273011">
        <w:rPr>
          <w:rFonts w:ascii="Times New Roman" w:hAnsi="Times New Roman" w:cs="Times New Roman"/>
          <w:sz w:val="28"/>
        </w:rPr>
        <w:t>Задание №1</w:t>
      </w:r>
    </w:p>
    <w:p w:rsidR="00215899" w:rsidRPr="00215899" w:rsidRDefault="00215899" w:rsidP="00215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Нарисовать на альбомном листке карандашом футбол (или хоккей, или баскетбол), с помощью схемы изображения движения людей.</w:t>
      </w:r>
    </w:p>
    <w:p w:rsidR="00215899" w:rsidRDefault="00215899" w:rsidP="00215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043" cy="50834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837" t="24258" r="56362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72" cy="509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0F" w:rsidRDefault="00D2110F" w:rsidP="00D2110F">
      <w:pPr>
        <w:pStyle w:val="a7"/>
        <w:spacing w:before="0" w:beforeAutospacing="0" w:after="0" w:afterAutospacing="0"/>
        <w:jc w:val="center"/>
        <w:rPr>
          <w:b/>
          <w:bCs/>
        </w:rPr>
      </w:pP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D2110F">
        <w:rPr>
          <w:b/>
          <w:bCs/>
          <w:sz w:val="28"/>
          <w:szCs w:val="28"/>
          <w:u w:val="single"/>
        </w:rPr>
        <w:t>Задание по технологии</w:t>
      </w: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Контрольная тестовая работа по технологии</w:t>
      </w: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вариант для мальчиков.</w:t>
      </w: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 вариант</w:t>
      </w:r>
    </w:p>
    <w:p w:rsidR="00D2110F" w:rsidRPr="00D2110F" w:rsidRDefault="00D2110F" w:rsidP="00D2110F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D2110F" w:rsidRPr="00D2110F" w:rsidRDefault="00D2110F" w:rsidP="00D2110F">
      <w:pPr>
        <w:pStyle w:val="a7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Как называется профессия рабочего, занятого ручной обработкой древесины?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столяр;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кузнец;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токарь.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2.</w:t>
      </w:r>
      <w:r w:rsidRPr="00D2110F">
        <w:rPr>
          <w:sz w:val="28"/>
          <w:szCs w:val="28"/>
        </w:rPr>
        <w:t> </w:t>
      </w:r>
      <w:r w:rsidRPr="00D2110F">
        <w:rPr>
          <w:b/>
          <w:bCs/>
          <w:sz w:val="28"/>
          <w:szCs w:val="28"/>
        </w:rPr>
        <w:t>В предмете «Технология» изучаются: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технологии производства автомобилей;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технологии создания медицинских инструментов;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технологии преобразования материалов, энергии, информации;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технологии создания самолётов и космических аппаратов.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lastRenderedPageBreak/>
        <w:t>3. На какие породы делится древесина?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твердые и хвойные;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лиственные и хвойные;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хвойные и рыхлые.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4. Какая из пород НЕ является лиственной?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тополь?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дуб;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лиственница;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осина.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5. Что такое торец?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широкая плоскость материала;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поперечная плоскость материала;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линия, образованная пересечением плоскостей.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6. Для чего применяется лущильный станок?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для получения ДВП;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для получения шпона;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для получения пиломатериала;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для получения фанеры.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7. Что такое горбыль?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пиломатериал, где ширина более чем две толщины;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пиломатериал, где ширина не более чем две толщины;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это боковая часть бревна, имеющая одну пропиленную, а другую не пропиленную (полукруглую) поверхность.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8. Чем отличается брус от бруска?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формой пиломатериала;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цветом пиломатериала;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размером стороны;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плотностью пиломатериала.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9. Что такое чертёж?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графическое изображение, выполненное от руки с указанием размеров и соблюдением пропорций на глаз;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графическое изображение, выполненное по правилам черчения с помощью чертёжных инструментов;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объёмное изображение, выполненное от руки.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10. Контур детали на чертежах выполняют: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сплошной тонкой линией;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штрихпунктирной линией;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сплошной толстой основной линией;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штриховой линией.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11. Что такое пиление?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образование опилок в процессе работы пилой;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разрезание древесины на части при помощи пилы;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обработка заготовки по разметке.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 xml:space="preserve"> ?</w:t>
      </w:r>
      <w:r w:rsidRPr="00D2110F">
        <w:rPr>
          <w:b/>
          <w:bCs/>
          <w:sz w:val="28"/>
          <w:szCs w:val="28"/>
        </w:rPr>
        <w:sym w:font="Symbol" w:char="F0B0"/>
      </w:r>
      <w:r w:rsidRPr="00D2110F">
        <w:rPr>
          <w:b/>
          <w:bCs/>
          <w:sz w:val="28"/>
          <w:szCs w:val="28"/>
        </w:rPr>
        <w:t xml:space="preserve"> и 90</w:t>
      </w:r>
      <w:r w:rsidRPr="00D2110F">
        <w:rPr>
          <w:b/>
          <w:bCs/>
          <w:sz w:val="28"/>
          <w:szCs w:val="28"/>
        </w:rPr>
        <w:sym w:font="Symbol" w:char="F0B0"/>
      </w:r>
      <w:r w:rsidRPr="00D2110F">
        <w:rPr>
          <w:b/>
          <w:bCs/>
          <w:sz w:val="28"/>
          <w:szCs w:val="28"/>
        </w:rPr>
        <w:t>12. Как называется приспособление для пиления под углом 45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циркуль;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упор;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lastRenderedPageBreak/>
        <w:t xml:space="preserve">В) </w:t>
      </w:r>
      <w:proofErr w:type="spellStart"/>
      <w:r w:rsidRPr="00D2110F">
        <w:rPr>
          <w:sz w:val="28"/>
          <w:szCs w:val="28"/>
        </w:rPr>
        <w:t>стусло</w:t>
      </w:r>
      <w:proofErr w:type="spellEnd"/>
      <w:r w:rsidRPr="00D2110F">
        <w:rPr>
          <w:sz w:val="28"/>
          <w:szCs w:val="28"/>
        </w:rPr>
        <w:t>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13. Чем отличаются ножовки для продольного и поперечного пиления?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числом зубьев;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длиной полотна;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формой зубьев;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толщиной полотна.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14. Какая ножовка должна применяться, если направление среза поперёк волокон?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для поперечного пиления;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для продольного пиления;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для смешанного пиления.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15. Какой из инструментов НЕ используется для сверления?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коловорот;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сверло;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дрель;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отвёртка.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16. Какие основные части имеет гвоздь?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шляпка, стержень, остриё;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головка, основание, остриё;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головка, стержень, лезвие.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17. Каким правилом необходимо руководствоваться для определения длины гвоздя?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_</w:t>
      </w:r>
      <w:r w:rsidRPr="00D2110F">
        <w:rPr>
          <w:sz w:val="28"/>
          <w:szCs w:val="28"/>
          <w:u w:val="single"/>
        </w:rPr>
        <w:t>2_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длина гвоздя должна быть 3 толщины соединяемых деталей;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длина гвоздя должна быть в 2 раза больше толщины соединяемых деталей;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длина гвоздя должна быть в 2 раза меньше толщины соединяемых деталей.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18. Какой инструмент применяется при вытаскивании гвоздей?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шило;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угольник;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клещи.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19. Какие крепёжные детали применяются для соединения изделий из древесины?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винт;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 xml:space="preserve">Б) </w:t>
      </w:r>
      <w:proofErr w:type="spellStart"/>
      <w:r w:rsidRPr="00D2110F">
        <w:rPr>
          <w:sz w:val="28"/>
          <w:szCs w:val="28"/>
        </w:rPr>
        <w:t>саморез</w:t>
      </w:r>
      <w:proofErr w:type="spellEnd"/>
      <w:r w:rsidRPr="00D2110F">
        <w:rPr>
          <w:sz w:val="28"/>
          <w:szCs w:val="28"/>
        </w:rPr>
        <w:t>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шпилька.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20. Что такое клей?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вязкое вещество, которое при затвердевании образует прочную плёнку, соединяющую поверхности;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плёнкообразующее вещество, при высыхании образующее твёрдую, прозрачную плёнку;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вещество, которым покрывают изделие.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21. Какие синтетические клеи применяются для работы в школьных мастерских?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БФ;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Момент;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ПВА.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lastRenderedPageBreak/>
        <w:t>22. Более гладкой поверхность получается при зачистке древесины: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поперёк волокон;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круговыми движениями;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вдоль волокон.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23. Какая часть НЕ входит в устройство выжигательного аппарата?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корпус;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перо;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электрический шнур;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Г) рукоятка.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24. Для чего применяется обработка изделий из древесины?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для улучшения её механических качеств;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для защиты от проникновения влаги;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для изменения формы изделия.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b/>
          <w:bCs/>
          <w:sz w:val="28"/>
          <w:szCs w:val="28"/>
        </w:rPr>
        <w:t>25. Как подготовить поверхность для отделки лаком?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А) влажной тряпкой удалить с заготовки пыль;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Б) обработать заготовку шлифовальной шкуркой;</w:t>
      </w:r>
    </w:p>
    <w:p w:rsidR="00D2110F" w:rsidRPr="00D2110F" w:rsidRDefault="00D2110F" w:rsidP="00D2110F">
      <w:pPr>
        <w:pStyle w:val="a7"/>
        <w:spacing w:before="0" w:beforeAutospacing="0" w:after="0" w:afterAutospacing="0"/>
        <w:rPr>
          <w:sz w:val="28"/>
          <w:szCs w:val="28"/>
        </w:rPr>
      </w:pPr>
      <w:r w:rsidRPr="00D2110F">
        <w:rPr>
          <w:sz w:val="28"/>
          <w:szCs w:val="28"/>
        </w:rPr>
        <w:t>В) обработать поверхность рубанком.</w:t>
      </w:r>
    </w:p>
    <w:p w:rsidR="00D2110F" w:rsidRPr="00D2110F" w:rsidRDefault="00D2110F" w:rsidP="00D2110F">
      <w:pPr>
        <w:rPr>
          <w:rFonts w:ascii="Times New Roman" w:hAnsi="Times New Roman" w:cs="Times New Roman"/>
          <w:sz w:val="28"/>
          <w:szCs w:val="28"/>
        </w:rPr>
      </w:pPr>
    </w:p>
    <w:p w:rsidR="00635C32" w:rsidRPr="00D2110F" w:rsidRDefault="00635C32" w:rsidP="00215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C32" w:rsidRPr="00D2110F" w:rsidRDefault="00635C32" w:rsidP="00215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C32" w:rsidRPr="00D2110F" w:rsidRDefault="00635C32" w:rsidP="00635C3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35C32" w:rsidRPr="00D2110F" w:rsidSect="001F0F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9605D"/>
    <w:multiLevelType w:val="multilevel"/>
    <w:tmpl w:val="E9F0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886B09"/>
    <w:multiLevelType w:val="hybridMultilevel"/>
    <w:tmpl w:val="247AC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84FA4"/>
    <w:rsid w:val="001F0F0F"/>
    <w:rsid w:val="00215899"/>
    <w:rsid w:val="003307C0"/>
    <w:rsid w:val="004B2EAE"/>
    <w:rsid w:val="005841BF"/>
    <w:rsid w:val="00635C32"/>
    <w:rsid w:val="00684FA4"/>
    <w:rsid w:val="00731FCA"/>
    <w:rsid w:val="00764A6C"/>
    <w:rsid w:val="00834514"/>
    <w:rsid w:val="00886885"/>
    <w:rsid w:val="00BD0F96"/>
    <w:rsid w:val="00C76322"/>
    <w:rsid w:val="00D2110F"/>
    <w:rsid w:val="00D238F4"/>
    <w:rsid w:val="00D65DA5"/>
    <w:rsid w:val="00D8349F"/>
    <w:rsid w:val="00DA0B84"/>
    <w:rsid w:val="00E10177"/>
    <w:rsid w:val="00E60C14"/>
    <w:rsid w:val="00EB1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841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89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35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gdz.com/fullpage/?5k0REv3kUvLap8/48/okruzhayushchij-mir/okruzhayushchij-mir-3-klass/10888-chitat-okryjaushii-mir-3-klass-pleshakov-onlai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353&amp;v=c1vSRn1R72E&amp;feature=emb_log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znayka.pw/uchebniki/4-klass/fizicheskaya-kultura-1-4-klassy-lyah-v-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yka.pw/uchebniki/4-klass/fizicheskaya-kultura-1-4-klassy-lyah-v-i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Шитова</dc:creator>
  <cp:lastModifiedBy>user</cp:lastModifiedBy>
  <cp:revision>6</cp:revision>
  <dcterms:created xsi:type="dcterms:W3CDTF">2020-04-04T10:14:00Z</dcterms:created>
  <dcterms:modified xsi:type="dcterms:W3CDTF">2020-04-05T17:11:00Z</dcterms:modified>
</cp:coreProperties>
</file>